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3987A" w14:textId="3215C661" w:rsidR="00522BF2" w:rsidRPr="00ED0C4D" w:rsidRDefault="00A409B2" w:rsidP="00A409B2">
      <w:pPr>
        <w:jc w:val="center"/>
        <w:rPr>
          <w:rFonts w:cstheme="minorHAnsi"/>
          <w:b/>
          <w:bCs/>
          <w:color w:val="000000" w:themeColor="text1"/>
          <w:u w:val="single"/>
        </w:rPr>
      </w:pPr>
      <w:bookmarkStart w:id="0" w:name="_GoBack"/>
      <w:bookmarkEnd w:id="0"/>
      <w:r w:rsidRPr="00ED0C4D">
        <w:rPr>
          <w:rFonts w:cstheme="minorHAnsi"/>
          <w:b/>
          <w:bCs/>
          <w:color w:val="000000" w:themeColor="text1"/>
          <w:u w:val="single"/>
        </w:rPr>
        <w:t>Willis Elementary PTO</w:t>
      </w:r>
      <w:r w:rsidR="00895926">
        <w:rPr>
          <w:rFonts w:cstheme="minorHAnsi"/>
          <w:b/>
          <w:bCs/>
          <w:color w:val="000000" w:themeColor="text1"/>
          <w:u w:val="single"/>
        </w:rPr>
        <w:t xml:space="preserve"> Meeting</w:t>
      </w:r>
    </w:p>
    <w:p w14:paraId="52FA8A03" w14:textId="457BD374" w:rsidR="00B13861" w:rsidRPr="00ED0C4D" w:rsidRDefault="00A409B2" w:rsidP="00B13861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Date:  </w:t>
      </w:r>
      <w:r w:rsidR="007D60EE">
        <w:rPr>
          <w:rFonts w:cstheme="minorHAnsi"/>
          <w:color w:val="000000" w:themeColor="text1"/>
        </w:rPr>
        <w:t xml:space="preserve">February </w:t>
      </w:r>
      <w:r w:rsidR="00C3623D">
        <w:rPr>
          <w:rFonts w:cstheme="minorHAnsi"/>
          <w:color w:val="000000" w:themeColor="text1"/>
        </w:rPr>
        <w:t>8, 2023</w:t>
      </w:r>
    </w:p>
    <w:p w14:paraId="16B38863" w14:textId="0E1A2803" w:rsidR="00B13861" w:rsidRPr="00ED0C4D" w:rsidRDefault="00B13861" w:rsidP="00B13861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Start Time: </w:t>
      </w:r>
      <w:r w:rsidR="007D60EE">
        <w:rPr>
          <w:rFonts w:cstheme="minorHAnsi"/>
          <w:color w:val="000000" w:themeColor="text1"/>
        </w:rPr>
        <w:t>2:05</w:t>
      </w:r>
    </w:p>
    <w:p w14:paraId="15EA6E46" w14:textId="77777777" w:rsidR="00B13861" w:rsidRPr="00ED0C4D" w:rsidRDefault="00B13861" w:rsidP="00B13861">
      <w:pPr>
        <w:pStyle w:val="NoSpacing"/>
        <w:rPr>
          <w:rFonts w:cstheme="minorHAnsi"/>
          <w:color w:val="000000" w:themeColor="text1"/>
        </w:rPr>
      </w:pPr>
    </w:p>
    <w:p w14:paraId="548A5170" w14:textId="0757201D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Board Attendees:</w:t>
      </w:r>
    </w:p>
    <w:p w14:paraId="269DD5F6" w14:textId="6EE149EB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Allison </w:t>
      </w:r>
      <w:proofErr w:type="spellStart"/>
      <w:r w:rsidRPr="00ED0C4D">
        <w:rPr>
          <w:rFonts w:cstheme="minorHAnsi"/>
          <w:color w:val="000000" w:themeColor="text1"/>
        </w:rPr>
        <w:t>Boccoccio</w:t>
      </w:r>
      <w:proofErr w:type="spellEnd"/>
      <w:r w:rsidRPr="00ED0C4D">
        <w:rPr>
          <w:rFonts w:cstheme="minorHAnsi"/>
          <w:color w:val="000000" w:themeColor="text1"/>
        </w:rPr>
        <w:t xml:space="preserve"> – President</w:t>
      </w:r>
    </w:p>
    <w:p w14:paraId="6FF6E6BF" w14:textId="5A6682CD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Lindsay </w:t>
      </w:r>
      <w:proofErr w:type="spellStart"/>
      <w:r w:rsidRPr="00ED0C4D">
        <w:rPr>
          <w:rFonts w:cstheme="minorHAnsi"/>
          <w:color w:val="000000" w:themeColor="text1"/>
        </w:rPr>
        <w:t>Markun</w:t>
      </w:r>
      <w:proofErr w:type="spellEnd"/>
      <w:r w:rsidRPr="00ED0C4D">
        <w:rPr>
          <w:rFonts w:cstheme="minorHAnsi"/>
          <w:color w:val="000000" w:themeColor="text1"/>
        </w:rPr>
        <w:t xml:space="preserve"> – Vice President</w:t>
      </w:r>
    </w:p>
    <w:p w14:paraId="29B4D022" w14:textId="15106D79" w:rsidR="00A409B2" w:rsidRPr="00ED0C4D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Kim Larsen – Treasurer</w:t>
      </w:r>
    </w:p>
    <w:p w14:paraId="65CBDBD7" w14:textId="432D17CF" w:rsidR="00A409B2" w:rsidRDefault="00A409B2" w:rsidP="00A409B2">
      <w:pPr>
        <w:pStyle w:val="NoSpacing"/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 xml:space="preserve">Ri </w:t>
      </w:r>
      <w:proofErr w:type="spellStart"/>
      <w:r w:rsidRPr="00ED0C4D">
        <w:rPr>
          <w:rFonts w:cstheme="minorHAnsi"/>
          <w:color w:val="000000" w:themeColor="text1"/>
        </w:rPr>
        <w:t>Bizzaro</w:t>
      </w:r>
      <w:proofErr w:type="spellEnd"/>
      <w:r w:rsidRPr="00ED0C4D">
        <w:rPr>
          <w:rFonts w:cstheme="minorHAnsi"/>
          <w:color w:val="000000" w:themeColor="text1"/>
        </w:rPr>
        <w:t xml:space="preserve"> – Secretary</w:t>
      </w:r>
    </w:p>
    <w:p w14:paraId="10031AC5" w14:textId="77777777" w:rsidR="00592C33" w:rsidRDefault="00592C33" w:rsidP="00A409B2">
      <w:pPr>
        <w:pStyle w:val="NoSpacing"/>
        <w:rPr>
          <w:rFonts w:cstheme="minorHAnsi"/>
          <w:color w:val="000000" w:themeColor="text1"/>
        </w:rPr>
      </w:pPr>
    </w:p>
    <w:p w14:paraId="032B97C3" w14:textId="62232FA7" w:rsidR="00592C33" w:rsidRDefault="00592C33" w:rsidP="00A409B2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Principal Price</w:t>
      </w:r>
    </w:p>
    <w:p w14:paraId="1339317F" w14:textId="3937059F" w:rsidR="00A409B2" w:rsidRDefault="00592C33" w:rsidP="00A409B2">
      <w:pPr>
        <w:pStyle w:val="NoSpacing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Dr. Fradley</w:t>
      </w:r>
    </w:p>
    <w:p w14:paraId="2D849D14" w14:textId="77777777" w:rsidR="00CA5C9C" w:rsidRPr="00ED0C4D" w:rsidRDefault="00CA5C9C" w:rsidP="00A409B2">
      <w:pPr>
        <w:pStyle w:val="NoSpacing"/>
        <w:rPr>
          <w:rFonts w:cstheme="minorHAnsi"/>
          <w:color w:val="000000" w:themeColor="text1"/>
        </w:rPr>
      </w:pPr>
    </w:p>
    <w:p w14:paraId="32BF11CB" w14:textId="46B4E947" w:rsidR="004C137D" w:rsidRPr="00ED0C4D" w:rsidRDefault="004C137D">
      <w:pPr>
        <w:rPr>
          <w:rFonts w:cstheme="minorHAnsi"/>
          <w:color w:val="000000" w:themeColor="text1"/>
        </w:rPr>
      </w:pPr>
      <w:r w:rsidRPr="00ED0C4D">
        <w:rPr>
          <w:rFonts w:cstheme="minorHAnsi"/>
          <w:color w:val="000000" w:themeColor="text1"/>
        </w:rPr>
        <w:t>Minutes</w:t>
      </w:r>
      <w:r w:rsidR="00391897">
        <w:rPr>
          <w:rFonts w:cstheme="minorHAnsi"/>
          <w:color w:val="000000" w:themeColor="text1"/>
        </w:rPr>
        <w:t xml:space="preserve"> submitted by:  Ri </w:t>
      </w:r>
      <w:proofErr w:type="spellStart"/>
      <w:r w:rsidR="00391897">
        <w:rPr>
          <w:rFonts w:cstheme="minorHAnsi"/>
          <w:color w:val="000000" w:themeColor="text1"/>
        </w:rPr>
        <w:t>Bizzaro</w:t>
      </w:r>
      <w:proofErr w:type="spellEnd"/>
    </w:p>
    <w:p w14:paraId="67C7B3BF" w14:textId="77777777" w:rsidR="00B96134" w:rsidRPr="00ED0C4D" w:rsidRDefault="00B96134" w:rsidP="00B96134">
      <w:pPr>
        <w:rPr>
          <w:rFonts w:cstheme="minorHAnsi"/>
          <w:color w:val="000000" w:themeColor="text1"/>
          <w:u w:val="single"/>
        </w:rPr>
      </w:pPr>
    </w:p>
    <w:p w14:paraId="49B2B1A4" w14:textId="186932EC" w:rsidR="004D3D62" w:rsidRDefault="00C3623D" w:rsidP="004D3D62">
      <w:pPr>
        <w:rPr>
          <w:rFonts w:cstheme="minorHAnsi"/>
          <w:color w:val="000000" w:themeColor="text1"/>
        </w:rPr>
      </w:pPr>
      <w:r>
        <w:rPr>
          <w:rFonts w:cstheme="minorHAnsi"/>
          <w:b/>
          <w:bCs/>
          <w:color w:val="000000" w:themeColor="text1"/>
          <w:u w:val="single"/>
        </w:rPr>
        <w:t>SAC Update – Nicole Delaney</w:t>
      </w:r>
    </w:p>
    <w:p w14:paraId="5EC72514" w14:textId="12991BCD" w:rsidR="003C7E38" w:rsidRPr="003C7E38" w:rsidRDefault="009D1A24" w:rsidP="004D3D6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Kindergarten Playground – District cam</w:t>
      </w:r>
      <w:r w:rsidR="003C7E38">
        <w:rPr>
          <w:rFonts w:cstheme="minorHAnsi"/>
          <w:color w:val="000000" w:themeColor="text1"/>
        </w:rPr>
        <w:t xml:space="preserve">e out to </w:t>
      </w:r>
      <w:r w:rsidR="001B7930">
        <w:rPr>
          <w:rFonts w:cstheme="minorHAnsi"/>
          <w:color w:val="000000" w:themeColor="text1"/>
        </w:rPr>
        <w:t xml:space="preserve">access </w:t>
      </w:r>
      <w:r w:rsidR="003C7E38">
        <w:rPr>
          <w:rFonts w:cstheme="minorHAnsi"/>
          <w:color w:val="000000" w:themeColor="text1"/>
        </w:rPr>
        <w:t>and we are waiting on decision</w:t>
      </w:r>
    </w:p>
    <w:p w14:paraId="7B2C47D6" w14:textId="3C3F8FF4" w:rsidR="00B21236" w:rsidRPr="004D3D62" w:rsidRDefault="00024C93" w:rsidP="004D3D62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Mrs. Price added option are to fill w</w:t>
      </w:r>
      <w:r w:rsidR="00CA5C9C">
        <w:rPr>
          <w:rFonts w:cstheme="minorHAnsi"/>
          <w:color w:val="000000" w:themeColor="text1"/>
        </w:rPr>
        <w:t>ith dirt to see</w:t>
      </w:r>
      <w:r w:rsidR="00963113">
        <w:rPr>
          <w:rFonts w:cstheme="minorHAnsi"/>
          <w:color w:val="000000" w:themeColor="text1"/>
        </w:rPr>
        <w:t>d in the summer or for PTO to possibly turf the area.  Allison agreed to get a quote.</w:t>
      </w:r>
    </w:p>
    <w:p w14:paraId="5725F454" w14:textId="0DEBBBC9" w:rsidR="00B21236" w:rsidRPr="00EC328D" w:rsidRDefault="00B472D3" w:rsidP="00B21236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Because of A+ rating, school</w:t>
      </w:r>
      <w:r w:rsidR="00691E74">
        <w:rPr>
          <w:rFonts w:cstheme="minorHAnsi"/>
          <w:color w:val="000000" w:themeColor="text1"/>
        </w:rPr>
        <w:t xml:space="preserve"> got $122,000 and it was distributed evenly among all staff </w:t>
      </w:r>
    </w:p>
    <w:p w14:paraId="02B61E2E" w14:textId="44C06EDC" w:rsidR="00EC328D" w:rsidRPr="00B21236" w:rsidRDefault="00EC328D" w:rsidP="00B21236">
      <w:pPr>
        <w:pStyle w:val="ListParagraph"/>
        <w:numPr>
          <w:ilvl w:val="0"/>
          <w:numId w:val="11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Book update – 45 new books have been ordered and approved</w:t>
      </w:r>
    </w:p>
    <w:p w14:paraId="4E44A9B5" w14:textId="6350A388" w:rsidR="00B21236" w:rsidRDefault="009028A5" w:rsidP="00B21236">
      <w:pPr>
        <w:rPr>
          <w:rFonts w:cstheme="minorHAnsi"/>
          <w:b/>
          <w:bCs/>
          <w:color w:val="000000" w:themeColor="text1"/>
          <w:u w:val="single"/>
        </w:rPr>
      </w:pPr>
      <w:r>
        <w:rPr>
          <w:rFonts w:cstheme="minorHAnsi"/>
          <w:b/>
          <w:bCs/>
          <w:color w:val="000000" w:themeColor="text1"/>
          <w:u w:val="single"/>
        </w:rPr>
        <w:t xml:space="preserve">PTO Update – Allison </w:t>
      </w:r>
      <w:proofErr w:type="spellStart"/>
      <w:r>
        <w:rPr>
          <w:rFonts w:cstheme="minorHAnsi"/>
          <w:b/>
          <w:bCs/>
          <w:color w:val="000000" w:themeColor="text1"/>
          <w:u w:val="single"/>
        </w:rPr>
        <w:t>Boccoccio</w:t>
      </w:r>
      <w:proofErr w:type="spellEnd"/>
    </w:p>
    <w:p w14:paraId="36147562" w14:textId="536A65FF" w:rsidR="0058416F" w:rsidRDefault="000563F0" w:rsidP="0058416F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Daddy Daughter Dance – Jenn &amp; Monika did an amazing job.  The space, DJ, décor, everything was amazing.</w:t>
      </w:r>
      <w:r w:rsidR="00042B5E">
        <w:rPr>
          <w:rFonts w:cstheme="minorHAnsi"/>
          <w:color w:val="000000" w:themeColor="text1"/>
        </w:rPr>
        <w:t xml:space="preserve"> Only</w:t>
      </w:r>
      <w:r w:rsidR="001B7930">
        <w:rPr>
          <w:rFonts w:cstheme="minorHAnsi"/>
          <w:color w:val="000000" w:themeColor="text1"/>
        </w:rPr>
        <w:t xml:space="preserve"> negative feedback was that cotton candy line was too long.  Next year we will likely move to prepackaged cotton candy.  </w:t>
      </w:r>
    </w:p>
    <w:p w14:paraId="12C56CB0" w14:textId="03845703" w:rsidR="001B7930" w:rsidRDefault="001B7930" w:rsidP="0058416F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Muffins with Mom – Taylor did an amazing job and was very </w:t>
      </w:r>
      <w:r w:rsidR="00042B5E">
        <w:rPr>
          <w:rFonts w:cstheme="minorHAnsi"/>
          <w:color w:val="000000" w:themeColor="text1"/>
        </w:rPr>
        <w:t>creative to use a lot of what we already had in the PTO closet.</w:t>
      </w:r>
      <w:r w:rsidR="00BF090C">
        <w:rPr>
          <w:rFonts w:cstheme="minorHAnsi"/>
          <w:color w:val="000000" w:themeColor="text1"/>
        </w:rPr>
        <w:t xml:space="preserve">  Next year we may ask for LWRHS volunteers to assist.  </w:t>
      </w:r>
    </w:p>
    <w:p w14:paraId="40BC7FDA" w14:textId="4481F187" w:rsidR="00BF090C" w:rsidRDefault="00BF090C" w:rsidP="0058416F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Book Fair – Carolyn did a great job as chair</w:t>
      </w:r>
    </w:p>
    <w:p w14:paraId="45E72301" w14:textId="2765A03A" w:rsidR="00916D24" w:rsidRDefault="00916D24" w:rsidP="0058416F">
      <w:pPr>
        <w:pStyle w:val="ListParagraph"/>
        <w:numPr>
          <w:ilvl w:val="0"/>
          <w:numId w:val="20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Mom Son Event – Nikki is chairing it and is doing an amazing job – March 31 is the date</w:t>
      </w:r>
    </w:p>
    <w:p w14:paraId="7B518878" w14:textId="4AFF3BD0" w:rsidR="00A409B2" w:rsidRPr="00627E75" w:rsidRDefault="00916D24" w:rsidP="00037BE8">
      <w:pPr>
        <w:pStyle w:val="ListParagraph"/>
        <w:numPr>
          <w:ilvl w:val="0"/>
          <w:numId w:val="20"/>
        </w:numPr>
      </w:pPr>
      <w:r>
        <w:rPr>
          <w:rFonts w:cstheme="minorHAnsi"/>
          <w:color w:val="000000" w:themeColor="text1"/>
        </w:rPr>
        <w:t>Spring Fun</w:t>
      </w:r>
      <w:r w:rsidR="000B52CD">
        <w:rPr>
          <w:rFonts w:cstheme="minorHAnsi"/>
          <w:color w:val="000000" w:themeColor="text1"/>
        </w:rPr>
        <w:t xml:space="preserve">draiser </w:t>
      </w:r>
      <w:r w:rsidR="00FF45BB">
        <w:rPr>
          <w:rFonts w:cstheme="minorHAnsi"/>
          <w:color w:val="000000" w:themeColor="text1"/>
        </w:rPr>
        <w:t>–</w:t>
      </w:r>
      <w:r w:rsidR="000B52CD">
        <w:rPr>
          <w:rFonts w:cstheme="minorHAnsi"/>
          <w:color w:val="000000" w:themeColor="text1"/>
        </w:rPr>
        <w:t xml:space="preserve"> </w:t>
      </w:r>
      <w:r w:rsidR="00FF45BB">
        <w:rPr>
          <w:rFonts w:cstheme="minorHAnsi"/>
          <w:color w:val="000000" w:themeColor="text1"/>
        </w:rPr>
        <w:t>Tsunami Sushi location is too small.  New location TBD soon.  Child care provided by Hannah Cuervo &amp; team.  Big donations like Key West Trip, tickets to Universal Studios, Mercedes for a weekend.</w:t>
      </w:r>
      <w:r w:rsidR="00037BE8">
        <w:rPr>
          <w:rFonts w:cstheme="minorHAnsi"/>
          <w:color w:val="000000" w:themeColor="text1"/>
        </w:rPr>
        <w:t xml:space="preserve">  Money raised to help cover teacher education.</w:t>
      </w:r>
    </w:p>
    <w:p w14:paraId="25C8AF6D" w14:textId="5E1697B2" w:rsidR="00627E75" w:rsidRDefault="00627E75" w:rsidP="00627E75">
      <w:pPr>
        <w:rPr>
          <w:b/>
          <w:bCs/>
          <w:u w:val="single"/>
        </w:rPr>
      </w:pPr>
      <w:r>
        <w:rPr>
          <w:b/>
          <w:bCs/>
          <w:u w:val="single"/>
        </w:rPr>
        <w:t>Financials Update – Kim Larsen</w:t>
      </w:r>
    </w:p>
    <w:p w14:paraId="0CD98090" w14:textId="624C65C6" w:rsidR="00627E75" w:rsidRPr="00491062" w:rsidRDefault="00497082" w:rsidP="00497082">
      <w:pPr>
        <w:pStyle w:val="ListParagraph"/>
        <w:numPr>
          <w:ilvl w:val="0"/>
          <w:numId w:val="26"/>
        </w:numPr>
        <w:rPr>
          <w:b/>
          <w:bCs/>
          <w:u w:val="single"/>
        </w:rPr>
      </w:pPr>
      <w:r>
        <w:t>Balance as of 1/31/23 is $122</w:t>
      </w:r>
      <w:r w:rsidR="00491062">
        <w:t>,916.53</w:t>
      </w:r>
      <w:r w:rsidR="001570EE">
        <w:t>.  Highlights:</w:t>
      </w:r>
    </w:p>
    <w:p w14:paraId="71B2690E" w14:textId="0AC9D155" w:rsidR="00491062" w:rsidRPr="001A78AC" w:rsidRDefault="00491062" w:rsidP="00491062">
      <w:pPr>
        <w:pStyle w:val="ListParagraph"/>
        <w:numPr>
          <w:ilvl w:val="1"/>
          <w:numId w:val="26"/>
        </w:numPr>
        <w:rPr>
          <w:b/>
          <w:bCs/>
          <w:u w:val="single"/>
        </w:rPr>
      </w:pPr>
      <w:r>
        <w:t>S</w:t>
      </w:r>
      <w:r w:rsidR="00305054">
        <w:t xml:space="preserve">hade being installed during spring break </w:t>
      </w:r>
    </w:p>
    <w:p w14:paraId="1D3FDB77" w14:textId="57C5A865" w:rsidR="001A78AC" w:rsidRPr="00384ECF" w:rsidRDefault="001A78AC" w:rsidP="00491062">
      <w:pPr>
        <w:pStyle w:val="ListParagraph"/>
        <w:numPr>
          <w:ilvl w:val="1"/>
          <w:numId w:val="26"/>
        </w:numPr>
        <w:rPr>
          <w:b/>
          <w:bCs/>
          <w:u w:val="single"/>
        </w:rPr>
      </w:pPr>
      <w:r>
        <w:t>Fan update – red tape and engineering</w:t>
      </w:r>
      <w:r w:rsidR="00782B90">
        <w:t xml:space="preserve"> survey </w:t>
      </w:r>
    </w:p>
    <w:p w14:paraId="40E3A939" w14:textId="7C779E97" w:rsidR="00384ECF" w:rsidRPr="00384ECF" w:rsidRDefault="00384ECF" w:rsidP="00491062">
      <w:pPr>
        <w:pStyle w:val="ListParagraph"/>
        <w:numPr>
          <w:ilvl w:val="1"/>
          <w:numId w:val="26"/>
        </w:numPr>
        <w:rPr>
          <w:b/>
          <w:bCs/>
          <w:u w:val="single"/>
        </w:rPr>
      </w:pPr>
      <w:r>
        <w:t>Daddy Daughter brought in approx. $1,000</w:t>
      </w:r>
    </w:p>
    <w:p w14:paraId="2BEDA268" w14:textId="77777777" w:rsidR="00384ECF" w:rsidRPr="00497082" w:rsidRDefault="00384ECF" w:rsidP="00384ECF">
      <w:pPr>
        <w:pStyle w:val="ListParagraph"/>
        <w:ind w:left="1440"/>
        <w:rPr>
          <w:b/>
          <w:bCs/>
          <w:u w:val="single"/>
        </w:rPr>
      </w:pPr>
    </w:p>
    <w:sectPr w:rsidR="00384ECF" w:rsidRPr="00497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50"/>
    <w:multiLevelType w:val="hybridMultilevel"/>
    <w:tmpl w:val="2F46DF1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37D8"/>
    <w:multiLevelType w:val="hybridMultilevel"/>
    <w:tmpl w:val="1652B95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865F2"/>
    <w:multiLevelType w:val="hybridMultilevel"/>
    <w:tmpl w:val="EAC63B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1097"/>
    <w:multiLevelType w:val="hybridMultilevel"/>
    <w:tmpl w:val="444A5F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B06908"/>
    <w:multiLevelType w:val="hybridMultilevel"/>
    <w:tmpl w:val="599624F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14DDB"/>
    <w:multiLevelType w:val="hybridMultilevel"/>
    <w:tmpl w:val="7220BE26"/>
    <w:lvl w:ilvl="0" w:tplc="53960D4A">
      <w:start w:val="1"/>
      <w:numFmt w:val="lowerRoman"/>
      <w:lvlText w:val="%1."/>
      <w:lvlJc w:val="righ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26135"/>
    <w:multiLevelType w:val="hybridMultilevel"/>
    <w:tmpl w:val="E822128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54E5"/>
    <w:multiLevelType w:val="hybridMultilevel"/>
    <w:tmpl w:val="457E8A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B3184"/>
    <w:multiLevelType w:val="hybridMultilevel"/>
    <w:tmpl w:val="A0C42FE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52EC1"/>
    <w:multiLevelType w:val="hybridMultilevel"/>
    <w:tmpl w:val="B624F3C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0ED6"/>
    <w:multiLevelType w:val="hybridMultilevel"/>
    <w:tmpl w:val="E35CD42C"/>
    <w:lvl w:ilvl="0" w:tplc="0409001B">
      <w:start w:val="1"/>
      <w:numFmt w:val="lowerRoman"/>
      <w:lvlText w:val="%1."/>
      <w:lvlJc w:val="righ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7642F1F"/>
    <w:multiLevelType w:val="hybridMultilevel"/>
    <w:tmpl w:val="07A488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80498"/>
    <w:multiLevelType w:val="hybridMultilevel"/>
    <w:tmpl w:val="C6B6AF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B0EF2"/>
    <w:multiLevelType w:val="hybridMultilevel"/>
    <w:tmpl w:val="26D2B64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133ACC"/>
    <w:multiLevelType w:val="hybridMultilevel"/>
    <w:tmpl w:val="A6B872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154E1B"/>
    <w:multiLevelType w:val="hybridMultilevel"/>
    <w:tmpl w:val="47060D8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D1ECF"/>
    <w:multiLevelType w:val="hybridMultilevel"/>
    <w:tmpl w:val="9600EB6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F1B7B"/>
    <w:multiLevelType w:val="multilevel"/>
    <w:tmpl w:val="36EA4182"/>
    <w:lvl w:ilvl="0">
      <w:start w:val="1"/>
      <w:numFmt w:val="low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9321226"/>
    <w:multiLevelType w:val="hybridMultilevel"/>
    <w:tmpl w:val="E822128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504EA"/>
    <w:multiLevelType w:val="multilevel"/>
    <w:tmpl w:val="F5F45410"/>
    <w:lvl w:ilvl="0">
      <w:start w:val="1"/>
      <w:numFmt w:val="lowerRoman"/>
      <w:pStyle w:val="Heading1"/>
      <w:lvlText w:val="%1."/>
      <w:lvlJc w:val="righ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68CE74F4"/>
    <w:multiLevelType w:val="hybridMultilevel"/>
    <w:tmpl w:val="A6B87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71302"/>
    <w:multiLevelType w:val="hybridMultilevel"/>
    <w:tmpl w:val="A6B872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457F2"/>
    <w:multiLevelType w:val="hybridMultilevel"/>
    <w:tmpl w:val="4D0056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638B9"/>
    <w:multiLevelType w:val="hybridMultilevel"/>
    <w:tmpl w:val="9600EB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F505F6"/>
    <w:multiLevelType w:val="hybridMultilevel"/>
    <w:tmpl w:val="E2A4590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E0448"/>
    <w:multiLevelType w:val="hybridMultilevel"/>
    <w:tmpl w:val="C55AA524"/>
    <w:lvl w:ilvl="0" w:tplc="54C4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9"/>
  </w:num>
  <w:num w:numId="3">
    <w:abstractNumId w:val="1"/>
  </w:num>
  <w:num w:numId="4">
    <w:abstractNumId w:val="20"/>
  </w:num>
  <w:num w:numId="5">
    <w:abstractNumId w:val="0"/>
  </w:num>
  <w:num w:numId="6">
    <w:abstractNumId w:val="23"/>
  </w:num>
  <w:num w:numId="7">
    <w:abstractNumId w:val="18"/>
  </w:num>
  <w:num w:numId="8">
    <w:abstractNumId w:val="22"/>
  </w:num>
  <w:num w:numId="9">
    <w:abstractNumId w:val="17"/>
  </w:num>
  <w:num w:numId="10">
    <w:abstractNumId w:val="3"/>
  </w:num>
  <w:num w:numId="11">
    <w:abstractNumId w:val="2"/>
  </w:num>
  <w:num w:numId="12">
    <w:abstractNumId w:val="16"/>
  </w:num>
  <w:num w:numId="13">
    <w:abstractNumId w:val="5"/>
  </w:num>
  <w:num w:numId="14">
    <w:abstractNumId w:val="6"/>
  </w:num>
  <w:num w:numId="15">
    <w:abstractNumId w:val="21"/>
  </w:num>
  <w:num w:numId="16">
    <w:abstractNumId w:val="14"/>
  </w:num>
  <w:num w:numId="17">
    <w:abstractNumId w:val="15"/>
  </w:num>
  <w:num w:numId="18">
    <w:abstractNumId w:val="7"/>
  </w:num>
  <w:num w:numId="19">
    <w:abstractNumId w:val="10"/>
  </w:num>
  <w:num w:numId="20">
    <w:abstractNumId w:val="4"/>
  </w:num>
  <w:num w:numId="21">
    <w:abstractNumId w:val="12"/>
  </w:num>
  <w:num w:numId="22">
    <w:abstractNumId w:val="24"/>
  </w:num>
  <w:num w:numId="23">
    <w:abstractNumId w:val="9"/>
  </w:num>
  <w:num w:numId="24">
    <w:abstractNumId w:val="13"/>
  </w:num>
  <w:num w:numId="25">
    <w:abstractNumId w:val="11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9B2"/>
    <w:rsid w:val="00014B2A"/>
    <w:rsid w:val="0002231B"/>
    <w:rsid w:val="00024C93"/>
    <w:rsid w:val="0003602A"/>
    <w:rsid w:val="00037BE8"/>
    <w:rsid w:val="00040129"/>
    <w:rsid w:val="00040435"/>
    <w:rsid w:val="00042432"/>
    <w:rsid w:val="00042B5E"/>
    <w:rsid w:val="000563F0"/>
    <w:rsid w:val="0008677B"/>
    <w:rsid w:val="000B52CD"/>
    <w:rsid w:val="001003EC"/>
    <w:rsid w:val="0012174F"/>
    <w:rsid w:val="001374C1"/>
    <w:rsid w:val="00141AFE"/>
    <w:rsid w:val="001570EE"/>
    <w:rsid w:val="001653DB"/>
    <w:rsid w:val="0017219B"/>
    <w:rsid w:val="00175B03"/>
    <w:rsid w:val="00175DD5"/>
    <w:rsid w:val="0018197B"/>
    <w:rsid w:val="00185AE3"/>
    <w:rsid w:val="00191131"/>
    <w:rsid w:val="00196E49"/>
    <w:rsid w:val="001A6777"/>
    <w:rsid w:val="001A78AC"/>
    <w:rsid w:val="001B7930"/>
    <w:rsid w:val="001C1B2C"/>
    <w:rsid w:val="002071FE"/>
    <w:rsid w:val="002538BD"/>
    <w:rsid w:val="00257B47"/>
    <w:rsid w:val="00282AAA"/>
    <w:rsid w:val="002A0323"/>
    <w:rsid w:val="002C09C2"/>
    <w:rsid w:val="00305054"/>
    <w:rsid w:val="00334FF0"/>
    <w:rsid w:val="003360C3"/>
    <w:rsid w:val="003468BB"/>
    <w:rsid w:val="00364E2C"/>
    <w:rsid w:val="003736A8"/>
    <w:rsid w:val="00377985"/>
    <w:rsid w:val="00383CD2"/>
    <w:rsid w:val="00384ECF"/>
    <w:rsid w:val="00391897"/>
    <w:rsid w:val="003949EA"/>
    <w:rsid w:val="003B1115"/>
    <w:rsid w:val="003B7C4A"/>
    <w:rsid w:val="003C7E38"/>
    <w:rsid w:val="004032C7"/>
    <w:rsid w:val="00463840"/>
    <w:rsid w:val="00464146"/>
    <w:rsid w:val="00471E94"/>
    <w:rsid w:val="00476DD3"/>
    <w:rsid w:val="00484B27"/>
    <w:rsid w:val="00491062"/>
    <w:rsid w:val="004911D2"/>
    <w:rsid w:val="00491D85"/>
    <w:rsid w:val="00497082"/>
    <w:rsid w:val="004C137D"/>
    <w:rsid w:val="004D3D62"/>
    <w:rsid w:val="004F0B8F"/>
    <w:rsid w:val="004F3FB1"/>
    <w:rsid w:val="00514A45"/>
    <w:rsid w:val="00522BF2"/>
    <w:rsid w:val="00550E5B"/>
    <w:rsid w:val="0058416F"/>
    <w:rsid w:val="00587CA7"/>
    <w:rsid w:val="00590C32"/>
    <w:rsid w:val="00592C33"/>
    <w:rsid w:val="005D6FB9"/>
    <w:rsid w:val="005E221D"/>
    <w:rsid w:val="005E3C09"/>
    <w:rsid w:val="005E5E2F"/>
    <w:rsid w:val="005F05D3"/>
    <w:rsid w:val="005F1559"/>
    <w:rsid w:val="005F35E9"/>
    <w:rsid w:val="005F6EF3"/>
    <w:rsid w:val="005F7954"/>
    <w:rsid w:val="00620ADA"/>
    <w:rsid w:val="00623025"/>
    <w:rsid w:val="00623CB4"/>
    <w:rsid w:val="00627E75"/>
    <w:rsid w:val="006418D7"/>
    <w:rsid w:val="006434A6"/>
    <w:rsid w:val="006648F2"/>
    <w:rsid w:val="00676B70"/>
    <w:rsid w:val="00687D39"/>
    <w:rsid w:val="00691E74"/>
    <w:rsid w:val="006A7603"/>
    <w:rsid w:val="006C1035"/>
    <w:rsid w:val="006C5F9B"/>
    <w:rsid w:val="006C700F"/>
    <w:rsid w:val="006E5F0D"/>
    <w:rsid w:val="006F2DCD"/>
    <w:rsid w:val="00700600"/>
    <w:rsid w:val="00703802"/>
    <w:rsid w:val="0070625C"/>
    <w:rsid w:val="00712FAB"/>
    <w:rsid w:val="007228C5"/>
    <w:rsid w:val="00723C1A"/>
    <w:rsid w:val="0074127C"/>
    <w:rsid w:val="00761822"/>
    <w:rsid w:val="00764320"/>
    <w:rsid w:val="007705E3"/>
    <w:rsid w:val="00782128"/>
    <w:rsid w:val="00782B90"/>
    <w:rsid w:val="007917E7"/>
    <w:rsid w:val="00792328"/>
    <w:rsid w:val="007963AB"/>
    <w:rsid w:val="007D10A6"/>
    <w:rsid w:val="007D60EE"/>
    <w:rsid w:val="00801FCC"/>
    <w:rsid w:val="00843BF4"/>
    <w:rsid w:val="008712BD"/>
    <w:rsid w:val="00874EE3"/>
    <w:rsid w:val="00884728"/>
    <w:rsid w:val="00895926"/>
    <w:rsid w:val="008A72DA"/>
    <w:rsid w:val="008A7978"/>
    <w:rsid w:val="008B32E1"/>
    <w:rsid w:val="008D1045"/>
    <w:rsid w:val="008F4FE4"/>
    <w:rsid w:val="00900AE2"/>
    <w:rsid w:val="009028A5"/>
    <w:rsid w:val="00906959"/>
    <w:rsid w:val="00913C5A"/>
    <w:rsid w:val="00916D24"/>
    <w:rsid w:val="00926593"/>
    <w:rsid w:val="00933AA1"/>
    <w:rsid w:val="00933C67"/>
    <w:rsid w:val="009406CE"/>
    <w:rsid w:val="009425C9"/>
    <w:rsid w:val="00954A66"/>
    <w:rsid w:val="00963113"/>
    <w:rsid w:val="009A1004"/>
    <w:rsid w:val="009A3919"/>
    <w:rsid w:val="009C0053"/>
    <w:rsid w:val="009D1A24"/>
    <w:rsid w:val="009D214E"/>
    <w:rsid w:val="009F00A5"/>
    <w:rsid w:val="00A10F56"/>
    <w:rsid w:val="00A14D0C"/>
    <w:rsid w:val="00A21FDB"/>
    <w:rsid w:val="00A2685B"/>
    <w:rsid w:val="00A409B2"/>
    <w:rsid w:val="00A42F91"/>
    <w:rsid w:val="00A53778"/>
    <w:rsid w:val="00A66983"/>
    <w:rsid w:val="00A66D26"/>
    <w:rsid w:val="00A971F0"/>
    <w:rsid w:val="00AA0F89"/>
    <w:rsid w:val="00AD2305"/>
    <w:rsid w:val="00AD4C10"/>
    <w:rsid w:val="00AE4B82"/>
    <w:rsid w:val="00AF2A93"/>
    <w:rsid w:val="00B07C85"/>
    <w:rsid w:val="00B13861"/>
    <w:rsid w:val="00B21236"/>
    <w:rsid w:val="00B444A9"/>
    <w:rsid w:val="00B472D3"/>
    <w:rsid w:val="00B5505E"/>
    <w:rsid w:val="00B61C8F"/>
    <w:rsid w:val="00B7257E"/>
    <w:rsid w:val="00B96134"/>
    <w:rsid w:val="00BB5E3D"/>
    <w:rsid w:val="00BD2ED8"/>
    <w:rsid w:val="00BF090C"/>
    <w:rsid w:val="00BF330C"/>
    <w:rsid w:val="00BF4835"/>
    <w:rsid w:val="00C253FF"/>
    <w:rsid w:val="00C31F7E"/>
    <w:rsid w:val="00C3623D"/>
    <w:rsid w:val="00C70F27"/>
    <w:rsid w:val="00C74D42"/>
    <w:rsid w:val="00C9081B"/>
    <w:rsid w:val="00CA5C9C"/>
    <w:rsid w:val="00CB6D5A"/>
    <w:rsid w:val="00CB7EB0"/>
    <w:rsid w:val="00CE13C7"/>
    <w:rsid w:val="00CE6A8E"/>
    <w:rsid w:val="00CF7415"/>
    <w:rsid w:val="00D17F0D"/>
    <w:rsid w:val="00D370E1"/>
    <w:rsid w:val="00D773F8"/>
    <w:rsid w:val="00D955DD"/>
    <w:rsid w:val="00D966A3"/>
    <w:rsid w:val="00DB41FF"/>
    <w:rsid w:val="00DD7E90"/>
    <w:rsid w:val="00DE2D54"/>
    <w:rsid w:val="00E1030A"/>
    <w:rsid w:val="00E17998"/>
    <w:rsid w:val="00E31407"/>
    <w:rsid w:val="00E54BCE"/>
    <w:rsid w:val="00E608CC"/>
    <w:rsid w:val="00E754AC"/>
    <w:rsid w:val="00EC328D"/>
    <w:rsid w:val="00EC5CD8"/>
    <w:rsid w:val="00ED0C4D"/>
    <w:rsid w:val="00ED234D"/>
    <w:rsid w:val="00EE5C74"/>
    <w:rsid w:val="00EE65E0"/>
    <w:rsid w:val="00EE692D"/>
    <w:rsid w:val="00F068C3"/>
    <w:rsid w:val="00F31F53"/>
    <w:rsid w:val="00F47608"/>
    <w:rsid w:val="00F54604"/>
    <w:rsid w:val="00F64C69"/>
    <w:rsid w:val="00F909E9"/>
    <w:rsid w:val="00FC39DD"/>
    <w:rsid w:val="00FD4EDD"/>
    <w:rsid w:val="00FE3621"/>
    <w:rsid w:val="00FF02B6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F339"/>
  <w15:chartTrackingRefBased/>
  <w15:docId w15:val="{D3FC4B0C-2EED-4296-AD9C-773F8AD72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74C1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74C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4C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4C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4C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4C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4C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4C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4C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9B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96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3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74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4C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74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74C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74C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74C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74C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74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E381A-2861-6246-912C-AD40B51A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 Bizzaro</dc:creator>
  <cp:keywords/>
  <dc:description/>
  <cp:lastModifiedBy>Emily McLauchlan</cp:lastModifiedBy>
  <cp:revision>2</cp:revision>
  <dcterms:created xsi:type="dcterms:W3CDTF">2023-02-24T15:32:00Z</dcterms:created>
  <dcterms:modified xsi:type="dcterms:W3CDTF">2023-02-24T15:32:00Z</dcterms:modified>
</cp:coreProperties>
</file>